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91" w:rsidRDefault="00142691" w:rsidP="00142691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:rsidR="00142691" w:rsidRDefault="00142691" w:rsidP="00142691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</w:p>
    <w:p w:rsidR="00142691" w:rsidRPr="00142691" w:rsidRDefault="00142691" w:rsidP="00142691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142691">
        <w:rPr>
          <w:rFonts w:asciiTheme="majorBidi" w:hAnsiTheme="majorBidi" w:cstheme="majorBidi"/>
          <w:b/>
          <w:bCs/>
          <w:sz w:val="96"/>
          <w:szCs w:val="96"/>
        </w:rPr>
        <w:t>Träna TALA</w:t>
      </w:r>
    </w:p>
    <w:p w:rsidR="00142691" w:rsidRDefault="00142691" w:rsidP="00142691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42691" w:rsidRPr="00142691" w:rsidRDefault="00142691" w:rsidP="00142691">
      <w:pPr>
        <w:jc w:val="center"/>
        <w:rPr>
          <w:rFonts w:asciiTheme="majorBidi" w:hAnsiTheme="majorBidi" w:cstheme="majorBidi"/>
          <w:sz w:val="72"/>
          <w:szCs w:val="72"/>
        </w:rPr>
      </w:pPr>
      <w:r w:rsidRPr="00142691">
        <w:rPr>
          <w:rFonts w:asciiTheme="majorBidi" w:hAnsiTheme="majorBidi" w:cstheme="majorBidi"/>
          <w:b/>
          <w:bCs/>
          <w:sz w:val="72"/>
          <w:szCs w:val="72"/>
        </w:rPr>
        <w:t>Dialog häfte</w:t>
      </w:r>
    </w:p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Pr="00142691">
        <w:rPr>
          <w:rFonts w:asciiTheme="majorBidi" w:hAnsiTheme="majorBidi" w:cstheme="majorBidi"/>
          <w:b/>
          <w:bCs/>
          <w:sz w:val="28"/>
          <w:szCs w:val="28"/>
        </w:rPr>
        <w:t>Namn………………………………………</w:t>
      </w:r>
      <w:proofErr w:type="gramStart"/>
      <w:r w:rsidRPr="00142691">
        <w:rPr>
          <w:rFonts w:asciiTheme="majorBidi" w:hAnsiTheme="majorBidi" w:cstheme="majorBidi"/>
          <w:b/>
          <w:bCs/>
          <w:sz w:val="28"/>
          <w:szCs w:val="28"/>
        </w:rPr>
        <w:t>…….</w:t>
      </w:r>
      <w:proofErr w:type="gramEnd"/>
      <w:r w:rsidRPr="0014269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lastRenderedPageBreak/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b/>
          <w:bCs/>
          <w:sz w:val="28"/>
          <w:szCs w:val="28"/>
        </w:rPr>
        <w:t xml:space="preserve">          </w:t>
      </w:r>
    </w:p>
    <w:p w:rsidR="00142691" w:rsidRPr="00142691" w:rsidRDefault="00142691" w:rsidP="00142691">
      <w:pPr>
        <w:rPr>
          <w:rFonts w:asciiTheme="majorBidi" w:hAnsiTheme="majorBidi" w:cstheme="majorBidi"/>
          <w:sz w:val="36"/>
          <w:szCs w:val="36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36"/>
          <w:szCs w:val="36"/>
        </w:rPr>
        <w:t>Vi läser både du och jag dialogen tillsammans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hyperlink r:id="rId4" w:history="1"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Dialog 1 -    </w:t>
        </w:r>
        <w:proofErr w:type="gramStart"/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   “</w:t>
        </w:r>
        <w:proofErr w:type="gramEnd"/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Du och jag träffas på stan”</w:t>
        </w:r>
      </w:hyperlink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hyperlink r:id="rId5" w:history="1"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Dialog 2 -        ”Du och jag möts på en tågstation”</w:t>
        </w:r>
      </w:hyperlink>
      <w:r w:rsidRPr="00142691">
        <w:rPr>
          <w:rFonts w:asciiTheme="majorBidi" w:hAnsiTheme="majorBidi" w:cstheme="majorBidi"/>
          <w:sz w:val="28"/>
          <w:szCs w:val="28"/>
        </w:rPr>
        <w:t xml:space="preserve">              </w:t>
      </w:r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hyperlink r:id="rId6" w:history="1"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Dialog 3 -         ”Isabella och Jacob”</w:t>
        </w:r>
      </w:hyperlink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hyperlink r:id="rId7" w:history="1"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Dialog 4 -          ”Isabella och Katarina”</w:t>
        </w:r>
      </w:hyperlink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hyperlink r:id="rId8" w:history="1"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Dialog 5 -          ”Du och jag pratar om en arbetsintervju”</w:t>
        </w:r>
      </w:hyperlink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hyperlink r:id="rId9" w:history="1"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 xml:space="preserve">Dialog 6-            ”Du och jag möts och pratar </w:t>
        </w:r>
        <w:proofErr w:type="gramStart"/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om  Valborgsmässoafton</w:t>
        </w:r>
        <w:proofErr w:type="gramEnd"/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”</w:t>
        </w:r>
      </w:hyperlink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hyperlink r:id="rId10" w:history="1"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Dialog 7-            ”Du och jag möts på IKEA”</w:t>
        </w:r>
      </w:hyperlink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hyperlink r:id="rId11" w:history="1">
        <w:r w:rsidRPr="00142691">
          <w:rPr>
            <w:rStyle w:val="Hyperlnk"/>
            <w:rFonts w:asciiTheme="majorBidi" w:hAnsiTheme="majorBidi" w:cstheme="majorBidi"/>
            <w:sz w:val="28"/>
            <w:szCs w:val="28"/>
          </w:rPr>
          <w:t>Dialog 8 -            ”Arbetsintervju H&amp;M”</w:t>
        </w:r>
      </w:hyperlink>
    </w:p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</w:p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b/>
          <w:bCs/>
          <w:sz w:val="28"/>
          <w:szCs w:val="28"/>
        </w:rPr>
        <w:lastRenderedPageBreak/>
        <w:t>Dialog 1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Vi möts på stan och pratar om vad vi har gjort sen vi sågs och vad vi gör nu för tiden 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Maysoon: Hej det var ett tag sedan vi sågs! Hur är det med dig?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Hej! Jag det var det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Maysoon: Det rullar på, full fart med jobb och familj. Vad studera du nu? Är du 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klar med C-kursen.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Jag, jag studerade för tre veckor sen. 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u</w:t>
            </w: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går jag grundläggande, men det är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svårt….</w:t>
            </w:r>
            <w:proofErr w:type="gramEnd"/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Det är klart att det är svårt, men jag vet att du kommer att klara det, bara du badar i språket.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Vad menar du att bada i språket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Jag menar att du måste ha språket omkring dig hela tiden; lyssna på tv,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42691">
        <w:rPr>
          <w:rFonts w:asciiTheme="majorBidi" w:hAnsiTheme="majorBidi" w:cstheme="majorBidi"/>
          <w:sz w:val="28"/>
          <w:szCs w:val="28"/>
        </w:rPr>
        <w:t>radio och alla människor och lös allt du ser! Smak på ord och uttal.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Smaka på ord och uttal?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Ja, låt orden rulla runt i munnen och säg dem högt för dig själv och lyssna hur det låter! Plötsligt låter det riktigt bra!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Ok, jag tror att jag förstår. Jag ska bara köpa ett par badbyxor ;)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Maysoon: </w:t>
      </w:r>
      <w:proofErr w:type="spellStart"/>
      <w:r w:rsidRPr="00142691">
        <w:rPr>
          <w:rFonts w:asciiTheme="majorBidi" w:hAnsiTheme="majorBidi" w:cstheme="majorBidi"/>
          <w:sz w:val="28"/>
          <w:szCs w:val="28"/>
        </w:rPr>
        <w:t>Hahahaha</w:t>
      </w:r>
      <w:proofErr w:type="spellEnd"/>
      <w:r w:rsidRPr="00142691">
        <w:rPr>
          <w:rFonts w:asciiTheme="majorBidi" w:hAnsiTheme="majorBidi" w:cstheme="majorBidi"/>
          <w:sz w:val="28"/>
          <w:szCs w:val="28"/>
        </w:rPr>
        <w:t>, Det behövs inte när man badar i språket :)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Jag tänkte nog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det!Det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var kul att se dig, nu ska jag gå och bada i språket, vi ses! 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Maysoon</w:t>
      </w:r>
      <w:r>
        <w:rPr>
          <w:rFonts w:asciiTheme="majorBidi" w:hAnsiTheme="majorBidi" w:cstheme="majorBidi"/>
          <w:sz w:val="28"/>
          <w:szCs w:val="28"/>
        </w:rPr>
        <w:t>:</w:t>
      </w:r>
      <w:r w:rsidRPr="00142691">
        <w:rPr>
          <w:rFonts w:asciiTheme="majorBidi" w:hAnsiTheme="majorBidi" w:cstheme="majorBidi"/>
          <w:sz w:val="28"/>
          <w:szCs w:val="28"/>
        </w:rPr>
        <w:t xml:space="preserve"> Lycka till! vi ses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                                              </w:t>
      </w:r>
      <w:r w:rsidRPr="00142691">
        <w:rPr>
          <w:rFonts w:asciiTheme="majorBidi" w:hAnsiTheme="majorBidi" w:cstheme="majorBidi"/>
          <w:b/>
          <w:bCs/>
          <w:sz w:val="28"/>
          <w:szCs w:val="28"/>
        </w:rPr>
        <w:t>Dialog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8"/>
      </w:tblGrid>
      <w:tr w:rsidR="00142691" w:rsidRPr="00142691" w:rsidTr="00142691">
        <w:trPr>
          <w:trHeight w:val="11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Vi möts på tågstationen och pratar om var vi ska åka och varför vi ska åka dit.</w:t>
            </w:r>
          </w:p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Maysoon: Nämen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hej!Är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du här! hur är det med dig?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Hej! Det är bra bara bra med mig. Och du då?</w:t>
            </w:r>
          </w:p>
        </w:tc>
      </w:tr>
    </w:tbl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Maysoon: Jo tack, det är bra. Jag har ju semester några dagar nu! Jag ska hälsa på min syster i Uppsala. Det ska bli så kul! Vart ska du?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jag är på väg till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stockholm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, jag har en kompis där. Vi ska gå på Gröna lund. Har du varit där?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Oh ja! Gröna Lund är jättekul och väldigt spännande, om man gillar att åka kastruller förstås ;)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Ja, det är just det,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jag tycker inte om att åka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karuseller….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finns det inget annat att göra där?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Jo,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42691">
        <w:rPr>
          <w:rFonts w:asciiTheme="majorBidi" w:hAnsiTheme="majorBidi" w:cstheme="majorBidi"/>
          <w:sz w:val="28"/>
          <w:szCs w:val="28"/>
        </w:rPr>
        <w:t>det är klart att det gör. Giller du att köpa lotter och spela på chokladhjul?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Jag. jag älskar att spela på chokladhjul :) En gång vann jag högsta vinsten och jag åt choklad varje dag i flera veckor:)</w:t>
            </w:r>
          </w:p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42691">
        <w:rPr>
          <w:rFonts w:asciiTheme="majorBidi" w:hAnsiTheme="majorBidi" w:cstheme="majorBidi"/>
          <w:sz w:val="28"/>
          <w:szCs w:val="28"/>
        </w:rPr>
        <w:t>Maysoon :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Då ska du nog trivs på Gröna Lund. Nu kommer tåget! Jag ska byta i 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Stockholm, så vi ska med samma tåg. Vilken plats har du?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eleve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: Vagn sex och sittplats 37. och du?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Maysoon: Vagn sex och sittplats 36. Vilket sammanträffande!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Då ska vi fortsätta prata på tåget. vad kul! Kom nu!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42691">
        <w:rPr>
          <w:rFonts w:asciiTheme="majorBidi" w:hAnsiTheme="majorBidi" w:cstheme="majorBidi"/>
          <w:b/>
          <w:bCs/>
          <w:sz w:val="28"/>
          <w:szCs w:val="28"/>
        </w:rPr>
        <w:t>Dialog 3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Dialogen är mellan en man träffar en kvinna på ett flygplan</w:t>
            </w:r>
          </w:p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ur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“ En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annan del av världen” av lena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Edelius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1619250" cy="781050"/>
            <wp:effectExtent l="0" t="0" r="0" b="0"/>
            <wp:docPr id="2" name="Bildobjekt 2" descr="https://lh4.googleusercontent.com/dzqzVN7itf6CV-K9SP_kpr04VjlxDiexrnd_CNybtcvucKcC9bFa0wi15ABqoaOPv1dRb6OoZRoAOB2H0TLTXE-5CHDny2V3rCWVEcA5kVb5sh4Qk3ihj2AiNmB_Ly-koe2U4K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zqzVN7itf6CV-K9SP_kpr04VjlxDiexrnd_CNybtcvucKcC9bFa0wi15ABqoaOPv1dRb6OoZRoAOB2H0TLTXE-5CHDny2V3rCWVEcA5kVb5sh4Qk3ihj2AiNmB_Ly-koe2U4Kf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Kvinnan: Ursäkta!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42691">
        <w:rPr>
          <w:rFonts w:asciiTheme="majorBidi" w:hAnsiTheme="majorBidi" w:cstheme="majorBidi"/>
          <w:sz w:val="28"/>
          <w:szCs w:val="28"/>
        </w:rPr>
        <w:t>Är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den här platsen ledig?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Mannen: Ja, det är den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Kvinnan: Kan jag sätta mig här?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Mannen: Javisst! Varsågod!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Kvinnan: jag heter Anna Lindgren!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Mannan: Jag heter Jacob Andersson! 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Kvinnan: Bor du i Stockholm?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Jacob: ja, jag har en lägenhet på Kungsholmen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Anna: Var ligger Kungsholmen?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Jacob: Det ligger i centrum. Är det första gången du reser till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stockholm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42691">
        <w:rPr>
          <w:rFonts w:asciiTheme="majorBidi" w:hAnsiTheme="majorBidi" w:cstheme="majorBidi"/>
          <w:sz w:val="28"/>
          <w:szCs w:val="28"/>
        </w:rPr>
        <w:t>Anna :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 Ja, jag är journalist. Jag ska skriva ett reportage om den svenska kungafamiljen.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Jacob: Kungafamiljen! Vad spännande! Varifrån kommer du?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42691">
        <w:rPr>
          <w:rFonts w:asciiTheme="majorBidi" w:hAnsiTheme="majorBidi" w:cstheme="majorBidi"/>
          <w:sz w:val="28"/>
          <w:szCs w:val="28"/>
        </w:rPr>
        <w:t>Anna :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Jag kommer från Rom. Och du?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Jacob: Jag kommer från Stockholm och är skådespelare. Kanske ses vi i Stockholm:)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Anna: Ja, det vore kul:)</w:t>
      </w:r>
    </w:p>
    <w:p w:rsid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42691">
        <w:rPr>
          <w:rFonts w:asciiTheme="majorBidi" w:hAnsiTheme="majorBidi" w:cstheme="majorBidi"/>
          <w:b/>
          <w:bCs/>
          <w:sz w:val="28"/>
          <w:szCs w:val="28"/>
        </w:rPr>
        <w:lastRenderedPageBreak/>
        <w:t>Dialog 4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Katarina och Isabella träffas i frukostmatsalen på ett hotell i Stockholm. De berättar om sig själva och varför de är i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stockholm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Katarina: Ursäkta, är det ledigt här?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Isabella: Javisst, varsågod och sitt!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Katarina: Tack! Det är mycket folk här!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Isabella: Ja, det är ju ett stort hotell.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b/>
          <w:bCs/>
          <w:sz w:val="28"/>
          <w:szCs w:val="28"/>
        </w:rPr>
        <w:t>De börjar äta………….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Katarina: Åh. vad gott det var!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Isabella: Ja, verkligen!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Katarina: Jag kanske ska presentera </w:t>
      </w:r>
      <w:proofErr w:type="gramStart"/>
      <w:r w:rsidRPr="00142691">
        <w:rPr>
          <w:rFonts w:asciiTheme="majorBidi" w:hAnsiTheme="majorBidi" w:cstheme="majorBidi"/>
          <w:sz w:val="28"/>
          <w:szCs w:val="28"/>
        </w:rPr>
        <w:t>mig .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Jag heter Katarina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Isabella: Isabella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Katarina Är du här på semester?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Isabella: Nej, Jag jobbar. Jag är journalist. Jag kommer från Rom. Jag är här för att göra ett reportage om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en kungafamiljen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Katarina: Vad spännande! Jag tycker det är en så fin familj. Och Victoria är så trevlig och duktig. Och lilla Estelle är så söt!!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Isabella:Tänk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att Victoria fick gifta sig med Daniel till slut. En helt vanlig kille. Hemma i Italien är folk jätteintresserad av deras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liv.Och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du då vad jobbar du med?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Katarina: Jag är polis. Jag är här på en konferens. Annars jobbar jag i Eskilstuna.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Isabella: polis!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OJ,då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! Är det vanligt med kvinnliga poliser i Sverige?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Katarina: Jadå, ganska vanligt. Jag tror de första kvinnliga poliserna kom någon gång på 50-talet.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Isabella: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Det  var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bra! det är viktigt med kvinnliga poliser.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katarina:Ojdå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>, vad tiden går fort! jag har ett möte strax. Det var trevligt att träffas!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Isabella: Ja, verkligen. Vi kanske ses igen! Hej då!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Katarina: Ja, det vore trevligt! Hej då så länge!</w:t>
      </w:r>
    </w:p>
    <w:p w:rsid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</w:p>
    <w:p w:rsidR="00142691" w:rsidRPr="00142691" w:rsidRDefault="00142691" w:rsidP="002D5F09">
      <w:pPr>
        <w:jc w:val="center"/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b/>
          <w:bCs/>
          <w:sz w:val="28"/>
          <w:szCs w:val="28"/>
        </w:rPr>
        <w:lastRenderedPageBreak/>
        <w:t>Dialog 5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Du och jag möts på stan. Vi pratar om en praktikplats som du kanske ska få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Hej! Det var längesen! Hur är det med dig?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Det är bra! Jag är på väg till en intervju.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Oj! vad spännande! vart ska du?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jag ska på en intervju om en praktikplats på ett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gruppboende.Jag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är lite nervös…..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Aha, det låter bra. Du behöver inte vara nervös, var bara dig själv:)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Jag är alltid mig själv, men tänk om det inte räcker? Jag vill så gärna ha den här platsen!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Maysoon:Hur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tänker du, då? har du förberett dig?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Ja, lite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grann….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men har du några goda råd?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Maysoon.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ja,faktiskt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>.Du</w:t>
      </w:r>
      <w:proofErr w:type="spellEnd"/>
      <w:r w:rsidRPr="00142691">
        <w:rPr>
          <w:rFonts w:asciiTheme="majorBidi" w:hAnsiTheme="majorBidi" w:cstheme="majorBidi"/>
          <w:sz w:val="28"/>
          <w:szCs w:val="28"/>
        </w:rPr>
        <w:t xml:space="preserve"> måste tänka på att ta i hand ordentligt och titta på den du prata med i ögonen. Det är viktigt!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Ok, det ska jag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göra.Något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mer?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 Ja, du måste ställa frågor om verksamheten och visa att du är intresserad. du måste vara positiv!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Ok, jag ska tänka på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det.Vilken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tur att jag är en positiv person. Men tror du de fråga mig? 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Maysoon: Jag tror att de fråga dig om dina egenskaper både positiva och negativa. det är viktigt att du svara ärligt på det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Hmm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. det lät lite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svårt….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jag vet inte vad jag ska säga då…….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lastRenderedPageBreak/>
        <w:t xml:space="preserve">Maysoon: jag tycker att dina positiva egenskaper är att du är lugn och har lätt för </w:t>
      </w:r>
      <w:r w:rsidR="002D5F09" w:rsidRPr="00142691">
        <w:rPr>
          <w:rFonts w:asciiTheme="majorBidi" w:hAnsiTheme="majorBidi" w:cstheme="majorBidi"/>
          <w:sz w:val="28"/>
          <w:szCs w:val="28"/>
        </w:rPr>
        <w:t>samarbete. Däremot</w:t>
      </w:r>
      <w:r w:rsidRPr="00142691">
        <w:rPr>
          <w:rFonts w:asciiTheme="majorBidi" w:hAnsiTheme="majorBidi" w:cstheme="majorBidi"/>
          <w:sz w:val="28"/>
          <w:szCs w:val="28"/>
        </w:rPr>
        <w:t xml:space="preserve"> behöver du träna på att komma i </w:t>
      </w:r>
      <w:proofErr w:type="gramStart"/>
      <w:r w:rsidRPr="00142691">
        <w:rPr>
          <w:rFonts w:asciiTheme="majorBidi" w:hAnsiTheme="majorBidi" w:cstheme="majorBidi"/>
          <w:sz w:val="28"/>
          <w:szCs w:val="28"/>
        </w:rPr>
        <w:t>tid….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>.;)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Hahaha, jag förstår,</w:t>
            </w:r>
            <w:r w:rsidR="002D5F0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42691">
              <w:rPr>
                <w:rFonts w:asciiTheme="majorBidi" w:hAnsiTheme="majorBidi" w:cstheme="majorBidi"/>
                <w:sz w:val="28"/>
                <w:szCs w:val="28"/>
              </w:rPr>
              <w:t>och jag tror att du har helt rätt… Jag måste vänja mig vid att i Sverige passar man tiden…...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Precis, det fixar du! Men du, lycka till så hörs vi!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Tack så </w:t>
            </w:r>
            <w:r w:rsidR="002D5F09" w:rsidRPr="00142691">
              <w:rPr>
                <w:rFonts w:asciiTheme="majorBidi" w:hAnsiTheme="majorBidi" w:cstheme="majorBidi"/>
                <w:sz w:val="28"/>
                <w:szCs w:val="28"/>
              </w:rPr>
              <w:t>mycket, och</w:t>
            </w: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tack fö</w:t>
            </w:r>
            <w:r w:rsidR="002D5F09"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D5F09" w:rsidRPr="00142691">
              <w:rPr>
                <w:rFonts w:asciiTheme="majorBidi" w:hAnsiTheme="majorBidi" w:cstheme="majorBidi"/>
                <w:sz w:val="28"/>
                <w:szCs w:val="28"/>
              </w:rPr>
              <w:t>tipsen!</w:t>
            </w: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vi ses!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</w:p>
    <w:p w:rsidR="002D5F09" w:rsidRDefault="002D5F09" w:rsidP="001426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D5F09" w:rsidRDefault="002D5F09" w:rsidP="001426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42691">
        <w:rPr>
          <w:rFonts w:asciiTheme="majorBidi" w:hAnsiTheme="majorBidi" w:cstheme="majorBidi"/>
          <w:b/>
          <w:bCs/>
          <w:sz w:val="28"/>
          <w:szCs w:val="28"/>
        </w:rPr>
        <w:lastRenderedPageBreak/>
        <w:t>Dialog 6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En dialog mellan dig och mig när vi träffas utanför ICA på Valborgsmässoafton, den 30:e april</w:t>
            </w:r>
          </w:p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drawing>
                <wp:inline distT="0" distB="0" distL="0" distR="0">
                  <wp:extent cx="971550" cy="660400"/>
                  <wp:effectExtent l="0" t="0" r="0" b="6350"/>
                  <wp:docPr id="1" name="Bildobjekt 1" descr="https://lh4.googleusercontent.com/PkEgvArkNA3Zs7vikXtEQwl6uhle-dosaQ9xQg_LJt5hc94bwtQfZvg3L6mVwi8ul5NW5t_SIlw9dLygcpOXRq-1btsYdhKLu8KsEvHufy8srNj5h7-AEdxfI_rTbS5z5EgZaXy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PkEgvArkNA3Zs7vikXtEQwl6uhle-dosaQ9xQg_LJt5hc94bwtQfZvg3L6mVwi8ul5NW5t_SIlw9dLygcpOXRq-1btsYdhKLu8KsEvHufy8srNj5h7-AEdxfI_rTbS5z5EgZaXy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   </w:t>
      </w:r>
    </w:p>
    <w:p w:rsidR="00142691" w:rsidRPr="002D5F09" w:rsidRDefault="00142691" w:rsidP="00142691">
      <w:pPr>
        <w:rPr>
          <w:rFonts w:asciiTheme="majorBidi" w:hAnsiTheme="majorBidi" w:cstheme="majorBidi"/>
          <w:sz w:val="24"/>
          <w:szCs w:val="24"/>
        </w:rPr>
      </w:pPr>
      <w:r w:rsidRPr="002D5F09">
        <w:rPr>
          <w:rFonts w:asciiTheme="majorBidi" w:hAnsiTheme="majorBidi" w:cstheme="majorBidi"/>
          <w:sz w:val="24"/>
          <w:szCs w:val="24"/>
        </w:rPr>
        <w:t>Vi träffades utanför ICA. Jag är på väg in i affären och du är på väg ut från affären.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Nämen hej! hur är det med dig?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elev:Det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bara bra. Och du?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Maysoon: Tack, det är jättebra! jag ska handla till ikväll, när vi får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gäster.Det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är ju Valborgsmässoafton :)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elev:Valborgsmässoafton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? vad är det?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Jo, då firar man att våren är här, Och man tänder stora eldar, brasor, på olika plats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varför gör man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det?det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är ju vinter…….?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Maysoon:Hahahaha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>,ja</w:t>
      </w:r>
      <w:proofErr w:type="spellEnd"/>
      <w:r w:rsidRPr="00142691">
        <w:rPr>
          <w:rFonts w:asciiTheme="majorBidi" w:hAnsiTheme="majorBidi" w:cstheme="majorBidi"/>
          <w:sz w:val="28"/>
          <w:szCs w:val="28"/>
        </w:rPr>
        <w:t xml:space="preserve"> vädret är lite nyckfullt i </w:t>
      </w:r>
      <w:proofErr w:type="spellStart"/>
      <w:r w:rsidRPr="00142691">
        <w:rPr>
          <w:rFonts w:asciiTheme="majorBidi" w:hAnsiTheme="majorBidi" w:cstheme="majorBidi"/>
          <w:sz w:val="28"/>
          <w:szCs w:val="28"/>
        </w:rPr>
        <w:t>sverige</w:t>
      </w:r>
      <w:proofErr w:type="spellEnd"/>
      <w:r w:rsidRPr="00142691">
        <w:rPr>
          <w:rFonts w:asciiTheme="majorBidi" w:hAnsiTheme="majorBidi" w:cstheme="majorBidi"/>
          <w:sz w:val="28"/>
          <w:szCs w:val="28"/>
        </w:rPr>
        <w:t>, men vi är väldigt glada att det  ska vara vår, även om vädergudarna inte har förstått de:)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elev:Vädergudarna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? jag visste inte att ni har sådana gudar.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Maysoon: Nja, det är mer ett uttryck idag, men för länge sedan hade vi </w:t>
      </w:r>
      <w:proofErr w:type="gramStart"/>
      <w:r w:rsidRPr="00142691">
        <w:rPr>
          <w:rFonts w:asciiTheme="majorBidi" w:hAnsiTheme="majorBidi" w:cstheme="majorBidi"/>
          <w:sz w:val="28"/>
          <w:szCs w:val="28"/>
        </w:rPr>
        <w:t>det ,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när det var vikingar i Sverige, De trodde på Asagudarna, och Tor var en vädergud.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elev:Aha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, jag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förstår.Men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vad äter man på Valborgsmässoafton då?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Maysoon: det är väldigt olika, men om vädret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tillåter,alltså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om det inte snöstorm;) så är det många som grillar.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elev:Åh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, jag älskar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grilla,allra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helst när det är varma och sköna sommarkvällar i Sverige. Det är så härligt att vara ute då!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Maysoon: jag håller med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dig,det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är det bästa på somrarna!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Ja, men nu måste jag kila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hemåt,jag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har också handlat mat till ikväll, men jag hoppar över grillen 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Maysoon:Det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gör du rätt i, men glöm inte att gå ut och titta på alla brasor!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Nej då, vi ses!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Det gör vi, hej då</w:t>
      </w:r>
    </w:p>
    <w:p w:rsidR="002D5F09" w:rsidRDefault="00142691" w:rsidP="002D5F09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</w:p>
    <w:p w:rsidR="00142691" w:rsidRPr="002D5F09" w:rsidRDefault="00142691" w:rsidP="002D5F09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b/>
          <w:bCs/>
          <w:sz w:val="28"/>
          <w:szCs w:val="28"/>
        </w:rPr>
        <w:lastRenderedPageBreak/>
        <w:t>Dialog 7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En dialog mellan dig och mig när vi möts på IKEA</w:t>
            </w:r>
          </w:p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Vi möts på IKEA och pratar om att du har fått en lägenhet och ska flytta. 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        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 Hej! vad kul att se dig! Det var länge sedan, hur är det med dig?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Hej !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Detsamma! ja, det var ett tag sedan. Det är bara bra med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mig.Och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du?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Maysoon: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Tack,det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är bra. Vi ska renovera köket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hemma,så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jag är här och </w:t>
      </w:r>
      <w:proofErr w:type="spellStart"/>
      <w:r w:rsidRPr="00142691">
        <w:rPr>
          <w:rFonts w:asciiTheme="majorBidi" w:hAnsiTheme="majorBidi" w:cstheme="majorBidi"/>
          <w:sz w:val="28"/>
          <w:szCs w:val="28"/>
        </w:rPr>
        <w:t>ideer</w:t>
      </w:r>
      <w:proofErr w:type="spellEnd"/>
      <w:r w:rsidRPr="00142691">
        <w:rPr>
          <w:rFonts w:asciiTheme="majorBidi" w:hAnsiTheme="majorBidi" w:cstheme="majorBidi"/>
          <w:sz w:val="28"/>
          <w:szCs w:val="28"/>
        </w:rPr>
        <w:t xml:space="preserve"> om hur vi ska göra. Vad gör du här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jag ska flytta till en egen </w:t>
            </w: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lägenhet,så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jag behöver lite grejer till den.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Åh, vad roligt att du äntligen har hittat en egen lägenhet! Hur gjorde du?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Jag förstod att det skulle ta väldigt lång tid att få en lägenhet genom de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fastighetsbolagen ,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så jag kom på en ide!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Jaha, vad gjorde du då?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elev: Jag gick runt och tittade i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entren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i mindre hyresfastigheter. Jag skrev ner olika telefonnummer till de privata fastighetsbolagen och började ringa.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Vilken bra ide! Berätta!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elev:Ja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, efter många negativa telefonsamtal fick jag napp till slut 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lastRenderedPageBreak/>
        <w:t>Maysoon:Hos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vilken hyresvärd?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elev:Hos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Lundbergs.Och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eftersom jag hade bra referenser från min chef på mitt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extrajobb,så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fick jag en chans;) 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Maysoon: Åh vad glad jag är för din skull! Då förstår jag att du behöver köpa lite nya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saker.När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flyttar du in?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elev:Jag</w:t>
            </w:r>
            <w:proofErr w:type="spellEnd"/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flyttar in om 2 veckor, det ska bli så skönt med en egen bostad   :)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Maysoon: Ja, det förstår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jag,lycka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till !!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Tack så mycket, vi ses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Maysoon: Ja, det gör vi, hej då!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elev: Hej då!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https://www.youtube.com/watch?v=21E51T-_iD8&amp;feature=youtu.be</w:t>
      </w:r>
    </w:p>
    <w:p w:rsidR="002D5F09" w:rsidRDefault="00142691" w:rsidP="002D5F09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</w:p>
    <w:p w:rsidR="00142691" w:rsidRPr="00142691" w:rsidRDefault="00142691" w:rsidP="002D5F09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142691">
        <w:rPr>
          <w:rFonts w:asciiTheme="majorBidi" w:hAnsiTheme="majorBidi" w:cstheme="majorBidi"/>
          <w:b/>
          <w:bCs/>
          <w:sz w:val="28"/>
          <w:szCs w:val="28"/>
        </w:rPr>
        <w:lastRenderedPageBreak/>
        <w:t>Dialog 8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Vi möts på H&amp;M: s lager på en anställningsintervju. 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Chefen: hej! </w:t>
      </w:r>
      <w:proofErr w:type="gramStart"/>
      <w:r w:rsidRPr="00142691">
        <w:rPr>
          <w:rFonts w:asciiTheme="majorBidi" w:hAnsiTheme="majorBidi" w:cstheme="majorBidi"/>
          <w:sz w:val="28"/>
          <w:szCs w:val="28"/>
        </w:rPr>
        <w:t>välkommen !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jag heter Linda.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Du: Hej! jag heter………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…(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ditt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nam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Chefen: Kan du berätta lite om dig själv och din bakgrund?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Du: Javisst! Jag är …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…(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din ålder) år och kom till Sverige för 2 år sedan. Jag har en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ekonomiexamen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från hemland och har gått </w:t>
            </w:r>
            <w:proofErr w:type="spell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sfi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kurs C/D kombinerat med en yrkesutbildning inom Lager &amp; Logistik. I framtiden vill jag gärna jobba med ekonomi.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Chefen: Intressant! utbildningen inom Lager och Logistik är ju jättebra. Och ekonomi utbildningen kan du ha stor nytta av inom Lager &amp; Logistik i </w:t>
      </w:r>
      <w:proofErr w:type="gramStart"/>
      <w:r w:rsidRPr="00142691">
        <w:rPr>
          <w:rFonts w:asciiTheme="majorBidi" w:hAnsiTheme="majorBidi" w:cstheme="majorBidi"/>
          <w:sz w:val="28"/>
          <w:szCs w:val="28"/>
        </w:rPr>
        <w:t>framtiden .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om du vill klättra på karriärstegen. Vilka språk kan du?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Du: Ja, förutom arabiska, som är mitt hemspråk, så kan jag engelska och så förstås svenska. sed kan faktiskt lite italienska också :)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Chefen:Jättebra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>,att</w:t>
      </w:r>
      <w:proofErr w:type="spellEnd"/>
      <w:r w:rsidRPr="00142691">
        <w:rPr>
          <w:rFonts w:asciiTheme="majorBidi" w:hAnsiTheme="majorBidi" w:cstheme="majorBidi"/>
          <w:sz w:val="28"/>
          <w:szCs w:val="28"/>
        </w:rPr>
        <w:t xml:space="preserve"> kunna olika språk i den här branschen är perfekt. Lastbilschaufförerna kommer från olika länder, och det är alltid bra att kunna olika språk i den här branschen.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Du:Åh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,jag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 förstår. Vilken tur att jag kan några stycken då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Chefen: Javisst!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Hur kommer det sig att du har sökt just den här tjänsten som lagerarbetare på H&amp;M:s lager?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rPr>
          <w:trHeight w:val="1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Du: Jag såg en annons på nätet och tyckte att det såg intressant ut. Jag har truckkort och jag gillar när det händer saker hela tiden.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br/>
      </w:r>
      <w:r w:rsidRPr="00142691">
        <w:rPr>
          <w:rFonts w:asciiTheme="majorBidi" w:hAnsiTheme="majorBidi" w:cstheme="majorBidi"/>
          <w:sz w:val="28"/>
          <w:szCs w:val="28"/>
        </w:rPr>
        <w:br/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Chefen: </w:t>
      </w:r>
      <w:proofErr w:type="spellStart"/>
      <w:proofErr w:type="gramStart"/>
      <w:r w:rsidRPr="00142691">
        <w:rPr>
          <w:rFonts w:asciiTheme="majorBidi" w:hAnsiTheme="majorBidi" w:cstheme="majorBidi"/>
          <w:sz w:val="28"/>
          <w:szCs w:val="28"/>
        </w:rPr>
        <w:t>Truckkort!Vad</w:t>
      </w:r>
      <w:proofErr w:type="spellEnd"/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bra! Det finns många truckar här som körs hela </w:t>
      </w:r>
      <w:proofErr w:type="gramStart"/>
      <w:r w:rsidRPr="00142691">
        <w:rPr>
          <w:rFonts w:asciiTheme="majorBidi" w:hAnsiTheme="majorBidi" w:cstheme="majorBidi"/>
          <w:sz w:val="28"/>
          <w:szCs w:val="28"/>
        </w:rPr>
        <w:t>dagarna,  också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på helgerna.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Du:Ok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>,då</w:t>
            </w:r>
            <w:proofErr w:type="spell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skulle det passa mig perfekt!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Chefen: Jättebra! Om du får jobbet skulle dina arbetstider vara 7–16. Lönen är enligt avtal, med ob-tillägg på helger. Vad säger du om det?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Du: lönen är ok och sova kan jag göra när jag är ledig!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Chefen: det är rätt inställning! Här är det extremt viktigt att passa tider. Allting handlar om att passa olika tider. Klarar du det </w:t>
      </w:r>
      <w:proofErr w:type="gramStart"/>
      <w:r w:rsidRPr="00142691">
        <w:rPr>
          <w:rFonts w:asciiTheme="majorBidi" w:hAnsiTheme="majorBidi" w:cstheme="majorBidi"/>
          <w:sz w:val="28"/>
          <w:szCs w:val="28"/>
        </w:rPr>
        <w:t>så  tror</w:t>
      </w:r>
      <w:proofErr w:type="gramEnd"/>
      <w:r w:rsidRPr="00142691">
        <w:rPr>
          <w:rFonts w:asciiTheme="majorBidi" w:hAnsiTheme="majorBidi" w:cstheme="majorBidi"/>
          <w:sz w:val="28"/>
          <w:szCs w:val="28"/>
        </w:rPr>
        <w:t xml:space="preserve"> jag att det här är ett jobb för dig!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Du: Det är jag säker på att jag gör. </w:t>
            </w:r>
            <w:proofErr w:type="gramStart"/>
            <w:r w:rsidRPr="00142691">
              <w:rPr>
                <w:rFonts w:asciiTheme="majorBidi" w:hAnsiTheme="majorBidi" w:cstheme="majorBidi"/>
                <w:sz w:val="28"/>
                <w:szCs w:val="28"/>
              </w:rPr>
              <w:t>Jag  tror</w:t>
            </w:r>
            <w:proofErr w:type="gramEnd"/>
            <w:r w:rsidRPr="00142691">
              <w:rPr>
                <w:rFonts w:asciiTheme="majorBidi" w:hAnsiTheme="majorBidi" w:cstheme="majorBidi"/>
                <w:sz w:val="28"/>
                <w:szCs w:val="28"/>
              </w:rPr>
              <w:t xml:space="preserve"> att jag skulle trivas här, där det är fart och fläkt och mycket ansvarstagande.</w:t>
            </w:r>
          </w:p>
        </w:tc>
      </w:tr>
    </w:tbl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 xml:space="preserve"> </w:t>
      </w:r>
    </w:p>
    <w:p w:rsidR="00142691" w:rsidRPr="00142691" w:rsidRDefault="00142691" w:rsidP="00142691">
      <w:pPr>
        <w:rPr>
          <w:rFonts w:asciiTheme="majorBidi" w:hAnsiTheme="majorBidi" w:cstheme="majorBidi"/>
          <w:sz w:val="28"/>
          <w:szCs w:val="28"/>
        </w:rPr>
      </w:pPr>
      <w:r w:rsidRPr="00142691">
        <w:rPr>
          <w:rFonts w:asciiTheme="majorBidi" w:hAnsiTheme="majorBidi" w:cstheme="majorBidi"/>
          <w:sz w:val="28"/>
          <w:szCs w:val="28"/>
        </w:rPr>
        <w:t>Chefen: då säger vi så för nu. Jag hör om mig och meddelar dig om du får plasten eller inte. Ha det så bra!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42691" w:rsidRPr="00142691" w:rsidTr="001426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2691" w:rsidRPr="00142691" w:rsidRDefault="00142691" w:rsidP="001426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2691">
              <w:rPr>
                <w:rFonts w:asciiTheme="majorBidi" w:hAnsiTheme="majorBidi" w:cstheme="majorBidi"/>
                <w:sz w:val="28"/>
                <w:szCs w:val="28"/>
              </w:rPr>
              <w:t>Du; Tack så mycket! Ha det så bra du också!</w:t>
            </w:r>
          </w:p>
        </w:tc>
      </w:tr>
    </w:tbl>
    <w:p w:rsidR="009B3F57" w:rsidRDefault="009B3F57"/>
    <w:sectPr w:rsidR="009B3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91"/>
    <w:rsid w:val="00142691"/>
    <w:rsid w:val="002D5F09"/>
    <w:rsid w:val="009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3456"/>
  <w15:chartTrackingRefBased/>
  <w15:docId w15:val="{10FF92CE-77A3-48B7-9688-119A9CB5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4269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028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d-hsXpyF2w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youtu.be/ORcwZDzCXpU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wdqErQT5vg" TargetMode="External"/><Relationship Id="rId11" Type="http://schemas.openxmlformats.org/officeDocument/2006/relationships/hyperlink" Target="https://youtu.be/5C7Ps7ee0uk" TargetMode="External"/><Relationship Id="rId5" Type="http://schemas.openxmlformats.org/officeDocument/2006/relationships/hyperlink" Target="https://youtu.be/h5K1OA8m6B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21E51T-_iD8" TargetMode="External"/><Relationship Id="rId4" Type="http://schemas.openxmlformats.org/officeDocument/2006/relationships/hyperlink" Target="https://youtu.be/bfYa8JeMHFg" TargetMode="External"/><Relationship Id="rId9" Type="http://schemas.openxmlformats.org/officeDocument/2006/relationships/hyperlink" Target="https://youtu.be/g_BQJ20xuo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1948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Alrasheed</dc:creator>
  <cp:keywords/>
  <dc:description/>
  <cp:lastModifiedBy>Maysoon Alrasheed</cp:lastModifiedBy>
  <cp:revision>1</cp:revision>
  <dcterms:created xsi:type="dcterms:W3CDTF">2018-09-17T16:10:00Z</dcterms:created>
  <dcterms:modified xsi:type="dcterms:W3CDTF">2018-09-17T16:23:00Z</dcterms:modified>
</cp:coreProperties>
</file>